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29"/>
        <w:gridCol w:w="2629"/>
      </w:tblGrid>
      <w:tr w:rsidR="00CF74D9" w:rsidTr="00CF74D9">
        <w:trPr>
          <w:trHeight w:val="640"/>
        </w:trPr>
        <w:tc>
          <w:tcPr>
            <w:tcW w:w="710" w:type="dxa"/>
            <w:shd w:val="clear" w:color="auto" w:fill="auto"/>
          </w:tcPr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</w:p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  <w:proofErr w:type="spellStart"/>
            <w:r w:rsidRPr="002C0C4E">
              <w:rPr>
                <w:rStyle w:val="Istaknuto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  <w:r w:rsidRPr="002C0C4E">
              <w:rPr>
                <w:rStyle w:val="Istaknuto"/>
                <w:sz w:val="20"/>
                <w:szCs w:val="20"/>
              </w:rPr>
              <w:t xml:space="preserve">   </w:t>
            </w:r>
          </w:p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  <w:r w:rsidRPr="002C0C4E">
              <w:rPr>
                <w:rStyle w:val="Istaknuto"/>
                <w:sz w:val="20"/>
                <w:szCs w:val="20"/>
              </w:rPr>
              <w:t xml:space="preserve"> ODREDIŠTE</w:t>
            </w:r>
          </w:p>
        </w:tc>
        <w:tc>
          <w:tcPr>
            <w:tcW w:w="2629" w:type="dxa"/>
            <w:shd w:val="clear" w:color="auto" w:fill="auto"/>
          </w:tcPr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  <w:bookmarkStart w:id="0" w:name="_GoBack"/>
            <w:bookmarkEnd w:id="0"/>
          </w:p>
          <w:p w:rsidR="00CF74D9" w:rsidRPr="002C0C4E" w:rsidRDefault="00CF74D9" w:rsidP="00A54490">
            <w:pPr>
              <w:rPr>
                <w:rStyle w:val="Istaknuto"/>
                <w:sz w:val="20"/>
                <w:szCs w:val="20"/>
              </w:rPr>
            </w:pPr>
            <w:r w:rsidRPr="002C0C4E">
              <w:rPr>
                <w:rStyle w:val="Istaknuto"/>
                <w:sz w:val="20"/>
                <w:szCs w:val="20"/>
              </w:rPr>
              <w:t>RAZREDNIK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1.a</w:t>
            </w:r>
          </w:p>
        </w:tc>
        <w:tc>
          <w:tcPr>
            <w:tcW w:w="28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  <w:sz w:val="20"/>
                <w:szCs w:val="20"/>
              </w:rPr>
            </w:pPr>
            <w:r w:rsidRPr="000B7A56">
              <w:rPr>
                <w:b/>
                <w:sz w:val="20"/>
                <w:szCs w:val="20"/>
              </w:rPr>
              <w:t>KORABLJA TIŠLJARIĆ</w:t>
            </w:r>
          </w:p>
        </w:tc>
        <w:tc>
          <w:tcPr>
            <w:tcW w:w="26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</w:rPr>
              <w:t xml:space="preserve">Bulat - </w:t>
            </w:r>
            <w:proofErr w:type="spellStart"/>
            <w:r w:rsidRPr="000B7A56">
              <w:rPr>
                <w:b/>
              </w:rPr>
              <w:t>Skorić</w:t>
            </w:r>
            <w:proofErr w:type="spellEnd"/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1.b</w:t>
            </w:r>
          </w:p>
        </w:tc>
        <w:tc>
          <w:tcPr>
            <w:tcW w:w="28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  <w:sz w:val="20"/>
                <w:szCs w:val="20"/>
              </w:rPr>
              <w:t>KORABLJA TIŠLJARIĆ</w:t>
            </w:r>
          </w:p>
        </w:tc>
        <w:tc>
          <w:tcPr>
            <w:tcW w:w="26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</w:rPr>
              <w:t>Milanović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1.c</w:t>
            </w:r>
          </w:p>
        </w:tc>
        <w:tc>
          <w:tcPr>
            <w:tcW w:w="28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  <w:sz w:val="20"/>
                <w:szCs w:val="20"/>
              </w:rPr>
              <w:t>KORABLJA TIŠLJARIĆ</w:t>
            </w:r>
          </w:p>
        </w:tc>
        <w:tc>
          <w:tcPr>
            <w:tcW w:w="26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</w:rPr>
              <w:t>Ilić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8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  <w:sz w:val="20"/>
                <w:szCs w:val="20"/>
              </w:rPr>
              <w:t>KORABLJA TIŠLJARIĆ</w:t>
            </w:r>
          </w:p>
        </w:tc>
        <w:tc>
          <w:tcPr>
            <w:tcW w:w="2629" w:type="dxa"/>
            <w:shd w:val="clear" w:color="auto" w:fill="F2F2F2"/>
          </w:tcPr>
          <w:p w:rsidR="00CF74D9" w:rsidRPr="000B7A56" w:rsidRDefault="00CF74D9" w:rsidP="00A54490">
            <w:pPr>
              <w:rPr>
                <w:b/>
              </w:rPr>
            </w:pPr>
            <w:r w:rsidRPr="000B7A56">
              <w:rPr>
                <w:b/>
              </w:rPr>
              <w:t>Perić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  <w:rPr>
                <w:b/>
              </w:rPr>
            </w:pPr>
          </w:p>
          <w:p w:rsidR="00CF74D9" w:rsidRPr="004E167E" w:rsidRDefault="00CF74D9" w:rsidP="00A54490">
            <w:pPr>
              <w:jc w:val="both"/>
              <w:rPr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F74D9" w:rsidRPr="004E167E" w:rsidRDefault="00CF74D9" w:rsidP="00A54490">
            <w:pPr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:rsidR="00CF74D9" w:rsidRPr="000B7A56" w:rsidRDefault="00CF74D9" w:rsidP="00A54490">
            <w:pPr>
              <w:rPr>
                <w:b/>
              </w:rPr>
            </w:pP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2.a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ĐURĐEVAC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CJETOJEVIĆ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2.b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304302">
              <w:rPr>
                <w:b/>
              </w:rPr>
              <w:t>ĐURĐEVAC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PAVIĆ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2.c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304302">
              <w:rPr>
                <w:b/>
              </w:rPr>
              <w:t>ĐURĐEVAC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KOŠAR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CF74D9" w:rsidRDefault="00CF74D9" w:rsidP="00A54490"/>
          <w:p w:rsidR="00CF74D9" w:rsidRDefault="00CF74D9" w:rsidP="00A54490"/>
        </w:tc>
        <w:tc>
          <w:tcPr>
            <w:tcW w:w="2629" w:type="dxa"/>
            <w:shd w:val="clear" w:color="auto" w:fill="auto"/>
          </w:tcPr>
          <w:p w:rsidR="00CF74D9" w:rsidRDefault="00CF74D9" w:rsidP="00A54490"/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3.a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TRAKOŠĆAN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IVANOVIĆ</w:t>
            </w:r>
          </w:p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3.b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F36B8D">
              <w:rPr>
                <w:b/>
              </w:rPr>
              <w:t>TRAKOŠĆAN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UROIĆ</w:t>
            </w:r>
          </w:p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3.c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F36B8D">
              <w:rPr>
                <w:b/>
              </w:rPr>
              <w:t>TRAKOŠĆAN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SUČIĆ</w:t>
            </w:r>
          </w:p>
        </w:tc>
      </w:tr>
      <w:tr w:rsidR="00CF74D9" w:rsidRPr="00A14C40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</w:pPr>
          </w:p>
          <w:p w:rsidR="00CF74D9" w:rsidRDefault="00CF74D9" w:rsidP="00A54490">
            <w:pPr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CF74D9" w:rsidRDefault="00CF74D9" w:rsidP="00A54490"/>
        </w:tc>
        <w:tc>
          <w:tcPr>
            <w:tcW w:w="2629" w:type="dxa"/>
            <w:shd w:val="clear" w:color="auto" w:fill="auto"/>
          </w:tcPr>
          <w:p w:rsidR="00CF74D9" w:rsidRDefault="00CF74D9" w:rsidP="00A54490"/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E167E">
              <w:rPr>
                <w:b/>
              </w:rPr>
              <w:t>.a</w:t>
            </w:r>
          </w:p>
        </w:tc>
        <w:tc>
          <w:tcPr>
            <w:tcW w:w="2829" w:type="dxa"/>
            <w:shd w:val="clear" w:color="auto" w:fill="F2F2F2"/>
          </w:tcPr>
          <w:p w:rsidR="00CF74D9" w:rsidRPr="002C0C4E" w:rsidRDefault="00CF74D9" w:rsidP="00A54490">
            <w:pPr>
              <w:rPr>
                <w:b/>
              </w:rPr>
            </w:pPr>
            <w:r w:rsidRPr="002C0C4E">
              <w:rPr>
                <w:b/>
              </w:rPr>
              <w:t>VELIKI TABOR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ZRNČIĆ</w:t>
            </w:r>
          </w:p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E167E">
              <w:rPr>
                <w:b/>
              </w:rPr>
              <w:t>.b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B90F9E">
              <w:rPr>
                <w:b/>
              </w:rPr>
              <w:t>VELIKI TABOR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MAKŠIJAN</w:t>
            </w:r>
          </w:p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E167E">
              <w:rPr>
                <w:b/>
              </w:rPr>
              <w:t>.c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B90F9E">
              <w:rPr>
                <w:b/>
              </w:rPr>
              <w:t>VELIKI TABOR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MACUKIĆ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</w:pPr>
          </w:p>
          <w:p w:rsidR="00CF74D9" w:rsidRDefault="00CF74D9" w:rsidP="00A54490">
            <w:pPr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CF74D9" w:rsidRDefault="00CF74D9" w:rsidP="00A54490"/>
        </w:tc>
        <w:tc>
          <w:tcPr>
            <w:tcW w:w="2629" w:type="dxa"/>
            <w:shd w:val="clear" w:color="auto" w:fill="auto"/>
          </w:tcPr>
          <w:p w:rsidR="00CF74D9" w:rsidRDefault="00CF74D9" w:rsidP="00A54490"/>
        </w:tc>
      </w:tr>
      <w:tr w:rsidR="00CF74D9" w:rsidRPr="00A14C40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4E167E">
              <w:rPr>
                <w:b/>
              </w:rPr>
              <w:t>.a</w:t>
            </w:r>
          </w:p>
        </w:tc>
        <w:tc>
          <w:tcPr>
            <w:tcW w:w="2829" w:type="dxa"/>
            <w:shd w:val="clear" w:color="auto" w:fill="F2F2F2"/>
          </w:tcPr>
          <w:p w:rsidR="00CF74D9" w:rsidRPr="002C0C4E" w:rsidRDefault="00CF74D9" w:rsidP="00A54490">
            <w:pPr>
              <w:rPr>
                <w:b/>
              </w:rPr>
            </w:pPr>
            <w:r w:rsidRPr="002C0C4E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TURKOVIĆ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693AA8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DEGMEČIĆ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693AA8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ZDILAR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</w:pPr>
          </w:p>
          <w:p w:rsidR="00CF74D9" w:rsidRDefault="00CF74D9" w:rsidP="00A54490">
            <w:pPr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CF74D9" w:rsidRDefault="00CF74D9" w:rsidP="00A54490"/>
        </w:tc>
        <w:tc>
          <w:tcPr>
            <w:tcW w:w="2629" w:type="dxa"/>
            <w:shd w:val="clear" w:color="auto" w:fill="auto"/>
          </w:tcPr>
          <w:p w:rsidR="00CF74D9" w:rsidRDefault="00CF74D9" w:rsidP="00A54490">
            <w:pPr>
              <w:jc w:val="center"/>
            </w:pP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693AA8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VRDOLJAK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6.b</w:t>
            </w:r>
          </w:p>
        </w:tc>
        <w:tc>
          <w:tcPr>
            <w:tcW w:w="2829" w:type="dxa"/>
            <w:shd w:val="clear" w:color="auto" w:fill="F2F2F2"/>
          </w:tcPr>
          <w:p w:rsidR="00CF74D9" w:rsidRDefault="00CF74D9" w:rsidP="00A54490">
            <w:r w:rsidRPr="00693AA8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ŽILE - ŠUNIĆ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Default="00CF74D9" w:rsidP="00A544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6.c</w:t>
            </w:r>
          </w:p>
        </w:tc>
        <w:tc>
          <w:tcPr>
            <w:tcW w:w="2829" w:type="dxa"/>
            <w:shd w:val="clear" w:color="auto" w:fill="F2F2F2"/>
          </w:tcPr>
          <w:p w:rsidR="00CF74D9" w:rsidRPr="00693AA8" w:rsidRDefault="00CF74D9" w:rsidP="00A54490">
            <w:pPr>
              <w:rPr>
                <w:b/>
              </w:rPr>
            </w:pPr>
            <w:r w:rsidRPr="00693AA8">
              <w:rPr>
                <w:b/>
              </w:rPr>
              <w:t>VARAŽDIN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KUNA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  <w:rPr>
                <w:b/>
                <w:sz w:val="22"/>
                <w:szCs w:val="22"/>
              </w:rPr>
            </w:pPr>
          </w:p>
          <w:p w:rsidR="00CF74D9" w:rsidRPr="004E167E" w:rsidRDefault="00CF74D9" w:rsidP="00A544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</w:p>
        </w:tc>
        <w:tc>
          <w:tcPr>
            <w:tcW w:w="2629" w:type="dxa"/>
            <w:shd w:val="clear" w:color="auto" w:fill="auto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  <w:sz w:val="22"/>
                <w:szCs w:val="22"/>
              </w:rPr>
            </w:pPr>
            <w:r w:rsidRPr="004E167E">
              <w:rPr>
                <w:b/>
                <w:sz w:val="22"/>
                <w:szCs w:val="22"/>
              </w:rPr>
              <w:t>7.a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TRAKOŠĆAN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KOLJANIN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  <w:sz w:val="22"/>
                <w:szCs w:val="22"/>
              </w:rPr>
            </w:pPr>
            <w:r w:rsidRPr="004E167E">
              <w:rPr>
                <w:b/>
                <w:sz w:val="22"/>
                <w:szCs w:val="22"/>
              </w:rPr>
              <w:t>7.b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TRAKOŠĆAN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KOZINA</w:t>
            </w:r>
          </w:p>
        </w:tc>
      </w:tr>
      <w:tr w:rsidR="00CF74D9" w:rsidTr="00CF74D9">
        <w:tc>
          <w:tcPr>
            <w:tcW w:w="710" w:type="dxa"/>
            <w:shd w:val="clear" w:color="auto" w:fill="auto"/>
          </w:tcPr>
          <w:p w:rsidR="00CF74D9" w:rsidRDefault="00CF74D9" w:rsidP="00A54490">
            <w:pPr>
              <w:jc w:val="both"/>
            </w:pPr>
          </w:p>
          <w:p w:rsidR="00CF74D9" w:rsidRDefault="00CF74D9" w:rsidP="00A54490">
            <w:pPr>
              <w:jc w:val="both"/>
            </w:pPr>
          </w:p>
        </w:tc>
        <w:tc>
          <w:tcPr>
            <w:tcW w:w="2829" w:type="dxa"/>
            <w:shd w:val="clear" w:color="auto" w:fill="auto"/>
          </w:tcPr>
          <w:p w:rsidR="00CF74D9" w:rsidRDefault="00CF74D9" w:rsidP="00A54490"/>
        </w:tc>
        <w:tc>
          <w:tcPr>
            <w:tcW w:w="2629" w:type="dxa"/>
            <w:shd w:val="clear" w:color="auto" w:fill="auto"/>
          </w:tcPr>
          <w:p w:rsidR="00CF74D9" w:rsidRDefault="00CF74D9" w:rsidP="00A54490"/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8.a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KRK - KOŠLJUN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COLNAGO</w:t>
            </w:r>
          </w:p>
        </w:tc>
      </w:tr>
      <w:tr w:rsidR="00CF74D9" w:rsidTr="00CF74D9"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8.b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KRK - KOŠLJUN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LAUŠ</w:t>
            </w:r>
          </w:p>
        </w:tc>
      </w:tr>
      <w:tr w:rsidR="00CF74D9" w:rsidTr="00CF74D9">
        <w:trPr>
          <w:trHeight w:val="305"/>
        </w:trPr>
        <w:tc>
          <w:tcPr>
            <w:tcW w:w="710" w:type="dxa"/>
            <w:shd w:val="clear" w:color="auto" w:fill="F2F2F2"/>
          </w:tcPr>
          <w:p w:rsidR="00CF74D9" w:rsidRPr="004E167E" w:rsidRDefault="00CF74D9" w:rsidP="00A54490">
            <w:pPr>
              <w:jc w:val="both"/>
              <w:rPr>
                <w:b/>
              </w:rPr>
            </w:pPr>
            <w:r w:rsidRPr="004E167E">
              <w:rPr>
                <w:b/>
              </w:rPr>
              <w:t>8.c</w:t>
            </w:r>
          </w:p>
        </w:tc>
        <w:tc>
          <w:tcPr>
            <w:tcW w:w="28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KRK - KOŠLJUN</w:t>
            </w:r>
          </w:p>
        </w:tc>
        <w:tc>
          <w:tcPr>
            <w:tcW w:w="2629" w:type="dxa"/>
            <w:shd w:val="clear" w:color="auto" w:fill="F2F2F2"/>
          </w:tcPr>
          <w:p w:rsidR="00CF74D9" w:rsidRPr="004E167E" w:rsidRDefault="00CF74D9" w:rsidP="00A54490">
            <w:pPr>
              <w:rPr>
                <w:b/>
              </w:rPr>
            </w:pPr>
            <w:r>
              <w:rPr>
                <w:b/>
              </w:rPr>
              <w:t>ŠILIĆ</w:t>
            </w:r>
          </w:p>
        </w:tc>
      </w:tr>
    </w:tbl>
    <w:p w:rsidR="00CF74D9" w:rsidRDefault="00CF74D9" w:rsidP="00CF74D9"/>
    <w:p w:rsidR="00E12509" w:rsidRDefault="00E12509"/>
    <w:sectPr w:rsidR="00E1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9"/>
    <w:rsid w:val="00CF74D9"/>
    <w:rsid w:val="00E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DA73-A34A-428B-9C32-34554D0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CF7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2016-04-06T07:16:00Z</dcterms:created>
  <dcterms:modified xsi:type="dcterms:W3CDTF">2016-04-06T07:17:00Z</dcterms:modified>
</cp:coreProperties>
</file>